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7261" w14:textId="34428474" w:rsidR="005B25E7" w:rsidRDefault="007566BC">
      <w:r w:rsidRPr="00635D08">
        <w:rPr>
          <w:noProof/>
        </w:rPr>
        <w:drawing>
          <wp:inline distT="0" distB="0" distL="0" distR="0" wp14:anchorId="1F147E7E" wp14:editId="70457911">
            <wp:extent cx="5600700" cy="981075"/>
            <wp:effectExtent l="0" t="0" r="0" b="9525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129B" w14:textId="7621D03B" w:rsidR="007566BC" w:rsidRPr="00614895" w:rsidRDefault="007566BC" w:rsidP="00BB2E9D">
      <w:pPr>
        <w:tabs>
          <w:tab w:val="left" w:pos="6345"/>
        </w:tabs>
        <w:jc w:val="right"/>
        <w:rPr>
          <w:rFonts w:ascii="Times New Roman" w:hAnsi="Times New Roman"/>
        </w:rPr>
      </w:pPr>
      <w:r>
        <w:tab/>
      </w:r>
      <w:proofErr w:type="spellStart"/>
      <w:r w:rsidR="00BB2E9D" w:rsidRPr="00614895">
        <w:rPr>
          <w:rFonts w:ascii="Times New Roman" w:hAnsi="Times New Roman"/>
        </w:rPr>
        <w:t>Datë</w:t>
      </w:r>
      <w:proofErr w:type="spellEnd"/>
      <w:r w:rsidR="00BB2E9D" w:rsidRPr="00614895">
        <w:rPr>
          <w:rFonts w:ascii="Times New Roman" w:hAnsi="Times New Roman"/>
        </w:rPr>
        <w:t xml:space="preserve"> 2</w:t>
      </w:r>
      <w:r w:rsidR="006F27BD">
        <w:rPr>
          <w:rFonts w:ascii="Times New Roman" w:hAnsi="Times New Roman"/>
        </w:rPr>
        <w:t>7.</w:t>
      </w:r>
      <w:r w:rsidR="00BB2E9D" w:rsidRPr="00614895">
        <w:rPr>
          <w:rFonts w:ascii="Times New Roman" w:hAnsi="Times New Roman"/>
        </w:rPr>
        <w:t>0</w:t>
      </w:r>
      <w:r w:rsidR="00FB3086">
        <w:rPr>
          <w:rFonts w:ascii="Times New Roman" w:hAnsi="Times New Roman"/>
        </w:rPr>
        <w:t>2</w:t>
      </w:r>
      <w:r w:rsidR="00BB2E9D" w:rsidRPr="00614895">
        <w:rPr>
          <w:rFonts w:ascii="Times New Roman" w:hAnsi="Times New Roman"/>
        </w:rPr>
        <w:t>.2026</w:t>
      </w:r>
      <w:r w:rsidRPr="00614895">
        <w:rPr>
          <w:rFonts w:ascii="Times New Roman" w:hAnsi="Times New Roman"/>
        </w:rPr>
        <w:t xml:space="preserve">              </w:t>
      </w:r>
    </w:p>
    <w:p w14:paraId="124FD184" w14:textId="77777777" w:rsidR="001413CF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NJOFTIM</w:t>
      </w:r>
    </w:p>
    <w:p w14:paraId="4DBD9A54" w14:textId="26F7FA73" w:rsidR="007566BC" w:rsidRPr="00AD199B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MBI REZULTATET E VERIFIKIMIT PARAPRAK </w:t>
      </w:r>
    </w:p>
    <w:p w14:paraId="7DD666FF" w14:textId="3B492424" w:rsidR="007566BC" w:rsidRPr="00AD199B" w:rsidRDefault="00AC06B2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R PRANIMIN N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SH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RBIMIN CIVIL </w:t>
      </w:r>
    </w:p>
    <w:p w14:paraId="253A46B7" w14:textId="62588BA2" w:rsidR="007566BC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NË KATEGORINË EKZEKUTIVE </w:t>
      </w:r>
    </w:p>
    <w:p w14:paraId="79F1C1EE" w14:textId="1D1F7280" w:rsidR="006F27BD" w:rsidRPr="00AD199B" w:rsidRDefault="006F27BD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(Specialist Jurist ne Sektorin e Zhvillimit dhe Planifikimit) </w:t>
      </w:r>
    </w:p>
    <w:p w14:paraId="1BE1CFAC" w14:textId="77777777" w:rsidR="000970CB" w:rsidRDefault="000970CB" w:rsidP="000970CB">
      <w:pPr>
        <w:rPr>
          <w:rFonts w:ascii="Times New Roman" w:hAnsi="Times New Roman"/>
          <w:sz w:val="24"/>
          <w:szCs w:val="24"/>
        </w:rPr>
      </w:pPr>
    </w:p>
    <w:p w14:paraId="2F376323" w14:textId="6A621368" w:rsidR="009B3B5E" w:rsidRDefault="009B3B5E" w:rsidP="000970CB">
      <w:pPr>
        <w:rPr>
          <w:rFonts w:ascii="Times New Roman" w:hAnsi="Times New Roman"/>
          <w:sz w:val="24"/>
          <w:szCs w:val="24"/>
        </w:rPr>
      </w:pPr>
      <w:proofErr w:type="spellStart"/>
      <w:r w:rsidRPr="00426920">
        <w:rPr>
          <w:rFonts w:ascii="Times New Roman" w:hAnsi="Times New Roman"/>
          <w:sz w:val="24"/>
          <w:szCs w:val="24"/>
        </w:rPr>
        <w:t>Në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zbatim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te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nenit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22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Ligjit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152/2013 </w:t>
      </w:r>
      <w:proofErr w:type="gramStart"/>
      <w:r w:rsidRPr="00426920">
        <w:rPr>
          <w:rFonts w:ascii="Times New Roman" w:hAnsi="Times New Roman"/>
          <w:sz w:val="24"/>
          <w:szCs w:val="24"/>
        </w:rPr>
        <w:t xml:space="preserve">‘ </w:t>
      </w:r>
      <w:proofErr w:type="spellStart"/>
      <w:r w:rsidRPr="00426920">
        <w:rPr>
          <w:rFonts w:ascii="Times New Roman" w:hAnsi="Times New Roman"/>
          <w:sz w:val="24"/>
          <w:szCs w:val="24"/>
        </w:rPr>
        <w:t>Për</w:t>
      </w:r>
      <w:proofErr w:type="spellEnd"/>
      <w:proofErr w:type="gram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nëpunësin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426920">
        <w:rPr>
          <w:rFonts w:ascii="Times New Roman" w:hAnsi="Times New Roman"/>
          <w:sz w:val="24"/>
          <w:szCs w:val="24"/>
        </w:rPr>
        <w:t>si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dhe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Kreut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II ,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Vendimit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Nr.243, </w:t>
      </w:r>
      <w:proofErr w:type="spellStart"/>
      <w:r w:rsidRPr="00426920">
        <w:rPr>
          <w:rFonts w:ascii="Times New Roman" w:hAnsi="Times New Roman"/>
          <w:sz w:val="24"/>
          <w:szCs w:val="24"/>
        </w:rPr>
        <w:t>datë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18.03.2015 ,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Këshillit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të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Ministrave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“ </w:t>
      </w:r>
      <w:proofErr w:type="spellStart"/>
      <w:r w:rsidRPr="00426920">
        <w:rPr>
          <w:rFonts w:ascii="Times New Roman" w:hAnsi="Times New Roman"/>
          <w:sz w:val="24"/>
          <w:szCs w:val="24"/>
        </w:rPr>
        <w:t>Për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pranimin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426920">
        <w:rPr>
          <w:rFonts w:ascii="Times New Roman" w:hAnsi="Times New Roman"/>
          <w:sz w:val="24"/>
          <w:szCs w:val="24"/>
        </w:rPr>
        <w:t>lëvizjen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paralele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26920">
        <w:rPr>
          <w:rFonts w:ascii="Times New Roman" w:hAnsi="Times New Roman"/>
          <w:sz w:val="24"/>
          <w:szCs w:val="24"/>
        </w:rPr>
        <w:t>periudhën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26920">
        <w:rPr>
          <w:rFonts w:ascii="Times New Roman" w:hAnsi="Times New Roman"/>
          <w:sz w:val="24"/>
          <w:szCs w:val="24"/>
        </w:rPr>
        <w:t>provës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dhe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emërimin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në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kategorinë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6920">
        <w:rPr>
          <w:rFonts w:ascii="Times New Roman" w:hAnsi="Times New Roman"/>
          <w:sz w:val="24"/>
          <w:szCs w:val="24"/>
        </w:rPr>
        <w:t>ekzekutive</w:t>
      </w:r>
      <w:proofErr w:type="spellEnd"/>
      <w:r w:rsidRPr="00426920">
        <w:rPr>
          <w:rFonts w:ascii="Times New Roman" w:hAnsi="Times New Roman"/>
          <w:sz w:val="24"/>
          <w:szCs w:val="24"/>
        </w:rPr>
        <w:t xml:space="preserve"> “</w:t>
      </w:r>
    </w:p>
    <w:p w14:paraId="1E5B4C10" w14:textId="49D12F49" w:rsidR="000970CB" w:rsidRDefault="000970CB" w:rsidP="000970CB">
      <w:pPr>
        <w:rPr>
          <w:rFonts w:ascii="Times New Roman" w:hAnsi="Times New Roman"/>
          <w:sz w:val="24"/>
          <w:szCs w:val="24"/>
        </w:rPr>
      </w:pPr>
      <w:proofErr w:type="spellStart"/>
      <w:r w:rsidRPr="00421A0B">
        <w:rPr>
          <w:rFonts w:ascii="Times New Roman" w:hAnsi="Times New Roman"/>
          <w:sz w:val="24"/>
          <w:szCs w:val="24"/>
        </w:rPr>
        <w:t>Nj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sia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21A0B">
        <w:rPr>
          <w:rFonts w:ascii="Times New Roman" w:hAnsi="Times New Roman"/>
          <w:sz w:val="24"/>
          <w:szCs w:val="24"/>
        </w:rPr>
        <w:t>Menaxhimit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Burimeve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Njer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zore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Bashkin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rrik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rfundim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faz</w:t>
      </w:r>
      <w:r>
        <w:rPr>
          <w:rFonts w:ascii="Times New Roman" w:hAnsi="Times New Roman"/>
          <w:sz w:val="24"/>
          <w:szCs w:val="24"/>
        </w:rPr>
        <w:t>ë</w:t>
      </w:r>
      <w:r w:rsidRPr="00421A0B">
        <w:rPr>
          <w:rFonts w:ascii="Times New Roman" w:hAnsi="Times New Roman"/>
          <w:sz w:val="24"/>
          <w:szCs w:val="24"/>
        </w:rPr>
        <w:t>s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verifikimit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1A0B">
        <w:rPr>
          <w:rFonts w:ascii="Times New Roman" w:hAnsi="Times New Roman"/>
          <w:sz w:val="24"/>
          <w:szCs w:val="24"/>
        </w:rPr>
        <w:t>paraprak</w:t>
      </w:r>
      <w:proofErr w:type="spellEnd"/>
      <w:r w:rsidRPr="00421A0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dhe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k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r w:rsidR="00E7432C" w:rsidRPr="00B16B97">
        <w:rPr>
          <w:rFonts w:ascii="Times New Roman" w:hAnsi="Times New Roman"/>
          <w:sz w:val="24"/>
          <w:szCs w:val="24"/>
        </w:rPr>
        <w:t>rkesave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vecanta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shpallura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n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shpalljet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p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r w:rsidR="00E7432C" w:rsidRPr="00B16B97">
        <w:rPr>
          <w:rFonts w:ascii="Times New Roman" w:hAnsi="Times New Roman"/>
          <w:sz w:val="24"/>
          <w:szCs w:val="24"/>
        </w:rPr>
        <w:t>r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konkurim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dat</w:t>
      </w:r>
      <w:r w:rsidR="006D7C4D" w:rsidRPr="00B16B97">
        <w:rPr>
          <w:rFonts w:ascii="Times New Roman" w:hAnsi="Times New Roman"/>
          <w:sz w:val="24"/>
          <w:szCs w:val="24"/>
        </w:rPr>
        <w:t>ë</w:t>
      </w:r>
      <w:r w:rsidR="00E7432C" w:rsidRPr="00B16B97">
        <w:rPr>
          <w:rFonts w:ascii="Times New Roman" w:hAnsi="Times New Roman"/>
          <w:sz w:val="24"/>
          <w:szCs w:val="24"/>
        </w:rPr>
        <w:t>s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r w:rsidR="006F27BD">
        <w:rPr>
          <w:rFonts w:ascii="Times New Roman" w:hAnsi="Times New Roman"/>
          <w:sz w:val="24"/>
          <w:szCs w:val="24"/>
        </w:rPr>
        <w:t>02.02</w:t>
      </w:r>
      <w:r w:rsidR="001413CF">
        <w:rPr>
          <w:rFonts w:ascii="Times New Roman" w:hAnsi="Times New Roman"/>
          <w:sz w:val="24"/>
          <w:szCs w:val="24"/>
        </w:rPr>
        <w:t>.2026</w:t>
      </w:r>
      <w:r w:rsidR="00E7432C" w:rsidRPr="00B16B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7432C" w:rsidRPr="00B16B97">
        <w:rPr>
          <w:rFonts w:ascii="Times New Roman" w:hAnsi="Times New Roman"/>
          <w:sz w:val="24"/>
          <w:szCs w:val="24"/>
        </w:rPr>
        <w:t>njofton</w:t>
      </w:r>
      <w:proofErr w:type="spellEnd"/>
      <w:r w:rsidR="00E7432C" w:rsidRPr="00B16B9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1413CF">
        <w:rPr>
          <w:rFonts w:ascii="Times New Roman" w:hAnsi="Times New Roman"/>
          <w:sz w:val="24"/>
          <w:szCs w:val="24"/>
        </w:rPr>
        <w:t>p</w:t>
      </w:r>
      <w:r w:rsidR="007F05C7">
        <w:rPr>
          <w:rFonts w:ascii="Times New Roman" w:hAnsi="Times New Roman"/>
          <w:sz w:val="24"/>
          <w:szCs w:val="24"/>
        </w:rPr>
        <w:t>ë</w:t>
      </w:r>
      <w:r w:rsidR="001413CF">
        <w:rPr>
          <w:rFonts w:ascii="Times New Roman" w:hAnsi="Times New Roman"/>
          <w:sz w:val="24"/>
          <w:szCs w:val="24"/>
        </w:rPr>
        <w:t>r</w:t>
      </w:r>
      <w:proofErr w:type="spellEnd"/>
      <w:r w:rsidR="001413C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413CF">
        <w:rPr>
          <w:rFonts w:ascii="Times New Roman" w:hAnsi="Times New Roman"/>
          <w:sz w:val="24"/>
          <w:szCs w:val="24"/>
        </w:rPr>
        <w:t>pozicion</w:t>
      </w:r>
      <w:r w:rsidR="006F27BD">
        <w:rPr>
          <w:rFonts w:ascii="Times New Roman" w:hAnsi="Times New Roman"/>
          <w:sz w:val="24"/>
          <w:szCs w:val="24"/>
        </w:rPr>
        <w:t>in</w:t>
      </w:r>
      <w:proofErr w:type="spellEnd"/>
      <w:r w:rsidR="001413CF">
        <w:rPr>
          <w:rFonts w:ascii="Times New Roman" w:hAnsi="Times New Roman"/>
          <w:sz w:val="24"/>
          <w:szCs w:val="24"/>
        </w:rPr>
        <w:t xml:space="preserve"> </w:t>
      </w:r>
      <w:r w:rsidR="00A01B01">
        <w:rPr>
          <w:rFonts w:ascii="Times New Roman" w:hAnsi="Times New Roman"/>
          <w:sz w:val="24"/>
          <w:szCs w:val="24"/>
        </w:rPr>
        <w:t>:</w:t>
      </w:r>
      <w:proofErr w:type="gramEnd"/>
    </w:p>
    <w:p w14:paraId="0047CB25" w14:textId="77777777" w:rsidR="00D84D7E" w:rsidRDefault="00D84D7E" w:rsidP="000970CB">
      <w:pPr>
        <w:rPr>
          <w:rFonts w:ascii="Times New Roman" w:hAnsi="Times New Roman"/>
          <w:sz w:val="24"/>
          <w:szCs w:val="24"/>
          <w:highlight w:val="yellow"/>
        </w:rPr>
      </w:pPr>
    </w:p>
    <w:p w14:paraId="5AC2BDE9" w14:textId="4BF9FE9B" w:rsidR="007F05C7" w:rsidRPr="006F27BD" w:rsidRDefault="001413CF" w:rsidP="006F27BD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6F27BD">
        <w:rPr>
          <w:rFonts w:ascii="Times New Roman" w:hAnsi="Times New Roman"/>
          <w:b/>
          <w:sz w:val="24"/>
          <w:szCs w:val="24"/>
          <w:u w:val="single"/>
        </w:rPr>
        <w:t>Specialist</w:t>
      </w:r>
      <w:r w:rsidR="006F27BD" w:rsidRPr="006F27BD">
        <w:rPr>
          <w:rFonts w:ascii="Times New Roman" w:hAnsi="Times New Roman"/>
          <w:b/>
          <w:sz w:val="24"/>
          <w:szCs w:val="24"/>
          <w:u w:val="single"/>
        </w:rPr>
        <w:t xml:space="preserve"> Jurist ne </w:t>
      </w:r>
      <w:proofErr w:type="spellStart"/>
      <w:r w:rsidR="006F27BD" w:rsidRPr="006F27BD">
        <w:rPr>
          <w:rFonts w:ascii="Times New Roman" w:hAnsi="Times New Roman"/>
          <w:b/>
          <w:sz w:val="24"/>
          <w:szCs w:val="24"/>
          <w:u w:val="single"/>
        </w:rPr>
        <w:t>sektorin</w:t>
      </w:r>
      <w:proofErr w:type="spellEnd"/>
      <w:r w:rsidR="006F27BD" w:rsidRPr="006F27BD">
        <w:rPr>
          <w:rFonts w:ascii="Times New Roman" w:hAnsi="Times New Roman"/>
          <w:b/>
          <w:sz w:val="24"/>
          <w:szCs w:val="24"/>
          <w:u w:val="single"/>
        </w:rPr>
        <w:t xml:space="preserve"> e </w:t>
      </w:r>
      <w:proofErr w:type="spellStart"/>
      <w:r w:rsidR="006F27BD" w:rsidRPr="006F27BD">
        <w:rPr>
          <w:rFonts w:ascii="Times New Roman" w:hAnsi="Times New Roman"/>
          <w:b/>
          <w:sz w:val="24"/>
          <w:szCs w:val="24"/>
          <w:u w:val="single"/>
        </w:rPr>
        <w:t>Zhvillimit</w:t>
      </w:r>
      <w:proofErr w:type="spellEnd"/>
      <w:r w:rsidR="006F27BD" w:rsidRPr="006F27B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6F27BD" w:rsidRPr="006F27BD">
        <w:rPr>
          <w:rFonts w:ascii="Times New Roman" w:hAnsi="Times New Roman"/>
          <w:b/>
          <w:sz w:val="24"/>
          <w:szCs w:val="24"/>
          <w:u w:val="single"/>
        </w:rPr>
        <w:t>dhe</w:t>
      </w:r>
      <w:proofErr w:type="spellEnd"/>
      <w:r w:rsidR="006F27BD" w:rsidRPr="006F27B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6F27BD" w:rsidRPr="006F27BD">
        <w:rPr>
          <w:rFonts w:ascii="Times New Roman" w:hAnsi="Times New Roman"/>
          <w:b/>
          <w:sz w:val="24"/>
          <w:szCs w:val="24"/>
          <w:u w:val="single"/>
        </w:rPr>
        <w:t>Planifikimit</w:t>
      </w:r>
      <w:proofErr w:type="spellEnd"/>
      <w:r w:rsidR="006F27BD" w:rsidRPr="006F27B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3B73A3B9" w14:textId="77777777" w:rsidR="007F05C7" w:rsidRPr="007F05C7" w:rsidRDefault="007F05C7" w:rsidP="007F05C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4847936" w14:textId="45ABB231" w:rsidR="007F05C7" w:rsidRDefault="007F05C7" w:rsidP="00C45BB3">
      <w:pPr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  <w:r w:rsidRPr="007F05C7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Nuk ka patur kandidatë për procedurën pranim në shërbimin civil </w:t>
      </w:r>
    </w:p>
    <w:p w14:paraId="66DFCB87" w14:textId="328FF00E" w:rsidR="00FB3086" w:rsidRDefault="00FB3086" w:rsidP="00C45BB3">
      <w:pPr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56F92625" w14:textId="2F394A36" w:rsidR="00FB3086" w:rsidRDefault="00FB3086" w:rsidP="00C45BB3">
      <w:pPr>
        <w:jc w:val="both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61F8F796" w14:textId="77777777" w:rsidR="000970CB" w:rsidRPr="00AC06B2" w:rsidRDefault="000970CB">
      <w:pPr>
        <w:rPr>
          <w:rFonts w:ascii="Times New Roman" w:eastAsia="MS Mincho" w:hAnsi="Times New Roman"/>
          <w:sz w:val="24"/>
          <w:szCs w:val="24"/>
        </w:rPr>
      </w:pPr>
      <w:bookmarkStart w:id="0" w:name="_GoBack"/>
      <w:bookmarkEnd w:id="0"/>
    </w:p>
    <w:sectPr w:rsidR="000970CB" w:rsidRPr="00AC06B2" w:rsidSect="00D84D7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E5774"/>
    <w:multiLevelType w:val="hybridMultilevel"/>
    <w:tmpl w:val="6B8A0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6F0A65"/>
    <w:multiLevelType w:val="hybridMultilevel"/>
    <w:tmpl w:val="C7386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6F440A"/>
    <w:multiLevelType w:val="hybridMultilevel"/>
    <w:tmpl w:val="C220BD1C"/>
    <w:lvl w:ilvl="0" w:tplc="56EAA4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F3542"/>
    <w:multiLevelType w:val="hybridMultilevel"/>
    <w:tmpl w:val="E2C4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87818"/>
    <w:multiLevelType w:val="hybridMultilevel"/>
    <w:tmpl w:val="CA50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62D81"/>
    <w:multiLevelType w:val="hybridMultilevel"/>
    <w:tmpl w:val="D39A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E7397"/>
    <w:multiLevelType w:val="hybridMultilevel"/>
    <w:tmpl w:val="8204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BC"/>
    <w:rsid w:val="000970CB"/>
    <w:rsid w:val="001413CF"/>
    <w:rsid w:val="003B628D"/>
    <w:rsid w:val="00552B8A"/>
    <w:rsid w:val="00595B52"/>
    <w:rsid w:val="005B25E7"/>
    <w:rsid w:val="00614895"/>
    <w:rsid w:val="00616810"/>
    <w:rsid w:val="006D7C4D"/>
    <w:rsid w:val="006F27BD"/>
    <w:rsid w:val="00714698"/>
    <w:rsid w:val="00754756"/>
    <w:rsid w:val="007566BC"/>
    <w:rsid w:val="007A3422"/>
    <w:rsid w:val="007F05C7"/>
    <w:rsid w:val="00905338"/>
    <w:rsid w:val="009B2C6F"/>
    <w:rsid w:val="009B3B5E"/>
    <w:rsid w:val="00A01B01"/>
    <w:rsid w:val="00A470AA"/>
    <w:rsid w:val="00A56908"/>
    <w:rsid w:val="00AC06B2"/>
    <w:rsid w:val="00B16B97"/>
    <w:rsid w:val="00BB2E9D"/>
    <w:rsid w:val="00BD5B08"/>
    <w:rsid w:val="00C45BB3"/>
    <w:rsid w:val="00C534EC"/>
    <w:rsid w:val="00D57A4A"/>
    <w:rsid w:val="00D84D7E"/>
    <w:rsid w:val="00E7432C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3725"/>
  <w15:chartTrackingRefBased/>
  <w15:docId w15:val="{99885415-42F6-4736-BEDA-3D082AF5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6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</dc:creator>
  <cp:keywords/>
  <dc:description/>
  <cp:lastModifiedBy>Isa</cp:lastModifiedBy>
  <cp:revision>38</cp:revision>
  <cp:lastPrinted>2026-02-27T12:26:00Z</cp:lastPrinted>
  <dcterms:created xsi:type="dcterms:W3CDTF">2021-09-14T09:07:00Z</dcterms:created>
  <dcterms:modified xsi:type="dcterms:W3CDTF">2026-02-27T12:26:00Z</dcterms:modified>
</cp:coreProperties>
</file>